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FCE08" w14:textId="77777777" w:rsidR="00A84A18" w:rsidRDefault="00A84A18" w:rsidP="00A84A18">
      <w:pPr>
        <w:pStyle w:val="Nzev"/>
        <w:tabs>
          <w:tab w:val="left" w:pos="5220"/>
        </w:tabs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caps w:val="0"/>
          <w:sz w:val="32"/>
          <w:szCs w:val="32"/>
        </w:rPr>
        <w:t xml:space="preserve">Odstoupení od smlouvy spotřebitelem do </w:t>
      </w:r>
      <w:r>
        <w:rPr>
          <w:rFonts w:ascii="Trebuchet MS" w:hAnsi="Trebuchet MS"/>
          <w:caps w:val="0"/>
          <w:sz w:val="32"/>
          <w:szCs w:val="32"/>
          <w:lang w:val="cs-CZ"/>
        </w:rPr>
        <w:t>30</w:t>
      </w:r>
      <w:r>
        <w:rPr>
          <w:rFonts w:ascii="Trebuchet MS" w:hAnsi="Trebuchet MS"/>
          <w:caps w:val="0"/>
          <w:sz w:val="32"/>
          <w:szCs w:val="32"/>
        </w:rPr>
        <w:t xml:space="preserve"> dnů od převzetí zboží</w:t>
      </w:r>
    </w:p>
    <w:p w14:paraId="130FB9FD" w14:textId="77777777" w:rsidR="00A84A18" w:rsidRDefault="00A84A18" w:rsidP="00A84A1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Zakoupené zboží můžete dle Občanského zákoníku vrátit bez udání důvodu do 14 dnů od převzetí, ale u nás na to máte dnů 30! V souladu s nákupním a reklamačním řádem Vám bude vrácena částka, kterou jste za zboží zaplatili. Zboží lze vrátit za následujících podmínek:</w:t>
      </w:r>
    </w:p>
    <w:p w14:paraId="5D5ED169" w14:textId="77777777" w:rsidR="00A84A18" w:rsidRDefault="00A84A18" w:rsidP="00A84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Zboží bude nepoužité a nepoškozené</w:t>
      </w:r>
    </w:p>
    <w:p w14:paraId="19949352" w14:textId="77777777" w:rsidR="00A84A18" w:rsidRDefault="00A84A18" w:rsidP="00A84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Zboží bude v originálním obalu</w:t>
      </w:r>
    </w:p>
    <w:p w14:paraId="73E47306" w14:textId="77777777" w:rsidR="00A84A18" w:rsidRDefault="00A84A18" w:rsidP="00A84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Zboží bude zasláno zpět spolu s veškerými doklady o koupi na naši adresu</w:t>
      </w:r>
    </w:p>
    <w:p w14:paraId="1E1D9CE6" w14:textId="77777777" w:rsidR="00A84A18" w:rsidRDefault="00A84A18" w:rsidP="00A84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Vrácení zboží není vyloučeno zákonem</w:t>
      </w:r>
    </w:p>
    <w:p w14:paraId="7118F6CC" w14:textId="77777777" w:rsidR="00A84A18" w:rsidRDefault="00A84A18" w:rsidP="00A84A1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Zásilky, které budou zaslány zpět na dobírku, nebudou naší firmou z pochopitelných důvodů přijaty!</w:t>
      </w:r>
    </w:p>
    <w:p w14:paraId="65C0E8BE" w14:textId="77777777" w:rsidR="00A84A18" w:rsidRDefault="00A84A18" w:rsidP="00A84A18">
      <w:pPr>
        <w:shd w:val="clear" w:color="auto" w:fill="FFFFFF"/>
        <w:spacing w:before="100" w:beforeAutospacing="1" w:after="100" w:afterAutospacing="1"/>
        <w:jc w:val="both"/>
        <w:rPr>
          <w:rFonts w:ascii="Trebuchet MS" w:hAnsi="Trebuchet MS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Vyplňte tento formulář a pošlete jej zpět pouze v případě, že chcete odstoupit od smlouvy!</w:t>
      </w:r>
    </w:p>
    <w:p w14:paraId="34ADABF2" w14:textId="77777777" w:rsidR="00A84A18" w:rsidRDefault="00A84A18" w:rsidP="00A84A18">
      <w:pPr>
        <w:pStyle w:val="NormlnsWWW"/>
        <w:tabs>
          <w:tab w:val="left" w:pos="5220"/>
        </w:tabs>
        <w:ind w:left="360" w:right="7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Příjemce (prodávající):</w:t>
      </w:r>
      <w:r>
        <w:rPr>
          <w:rFonts w:ascii="Arial" w:hAnsi="Arial" w:cs="Arial"/>
          <w:bCs/>
          <w:sz w:val="20"/>
          <w:szCs w:val="20"/>
        </w:rPr>
        <w:t xml:space="preserve"> Rappa s.r.o., Za Humny 1082/1, 725 25 </w:t>
      </w:r>
      <w:proofErr w:type="gramStart"/>
      <w:r>
        <w:rPr>
          <w:rFonts w:ascii="Arial" w:hAnsi="Arial" w:cs="Arial"/>
          <w:bCs/>
          <w:sz w:val="20"/>
          <w:szCs w:val="20"/>
        </w:rPr>
        <w:t>Ostrava - Polanka</w:t>
      </w:r>
      <w:proofErr w:type="gramEnd"/>
    </w:p>
    <w:p w14:paraId="05AA4479" w14:textId="77777777" w:rsidR="00A84A18" w:rsidRDefault="00A84A18" w:rsidP="00A84A18">
      <w:pPr>
        <w:pStyle w:val="NormlnsWWW"/>
        <w:tabs>
          <w:tab w:val="left" w:pos="5220"/>
        </w:tabs>
        <w:ind w:left="360" w:right="75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Zákazník (kupující):</w:t>
      </w:r>
    </w:p>
    <w:p w14:paraId="70119C76" w14:textId="77777777" w:rsidR="00A84A18" w:rsidRDefault="00A84A18" w:rsidP="00A84A18">
      <w:pPr>
        <w:pStyle w:val="NormlnsWWW"/>
        <w:tabs>
          <w:tab w:val="left" w:pos="5220"/>
        </w:tabs>
        <w:ind w:left="360" w:right="7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Jméno a příjmení: ………………………………………………………………………………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</w:p>
    <w:p w14:paraId="6EAC5825" w14:textId="77777777" w:rsidR="00A84A18" w:rsidRDefault="00A84A18" w:rsidP="00A84A18">
      <w:pPr>
        <w:pStyle w:val="NormlnsWWW"/>
        <w:tabs>
          <w:tab w:val="left" w:pos="5220"/>
        </w:tabs>
        <w:ind w:left="360" w:right="7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Adresa: ………………………………………………………………………………………………….</w:t>
      </w:r>
    </w:p>
    <w:p w14:paraId="64BE7841" w14:textId="77777777" w:rsidR="00A84A18" w:rsidRDefault="00A84A18" w:rsidP="00A84A18">
      <w:pPr>
        <w:pStyle w:val="NormlnsWWW"/>
        <w:tabs>
          <w:tab w:val="left" w:pos="5220"/>
        </w:tabs>
        <w:ind w:left="360" w:right="7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Telefon: …………………………….         E-mail: ………………………………………….............</w:t>
      </w:r>
    </w:p>
    <w:p w14:paraId="7A183658" w14:textId="77777777" w:rsidR="00A84A18" w:rsidRDefault="00A84A18" w:rsidP="00A84A18">
      <w:pPr>
        <w:ind w:firstLine="360"/>
        <w:rPr>
          <w:rFonts w:ascii="Arial" w:hAnsi="Arial" w:cs="Arial"/>
          <w:sz w:val="20"/>
          <w:szCs w:val="20"/>
        </w:rPr>
      </w:pPr>
    </w:p>
    <w:p w14:paraId="0DE9BAEB" w14:textId="77777777" w:rsidR="00A84A18" w:rsidRDefault="00A84A18" w:rsidP="00A84A18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má být vrácena bezhotovostním převodem na bankovní účet číslo: </w:t>
      </w:r>
    </w:p>
    <w:p w14:paraId="5AB4810B" w14:textId="77777777" w:rsidR="00A84A18" w:rsidRDefault="00A84A18" w:rsidP="00A84A18">
      <w:pPr>
        <w:ind w:firstLine="360"/>
        <w:rPr>
          <w:rFonts w:ascii="Arial" w:hAnsi="Arial" w:cs="Arial"/>
          <w:sz w:val="20"/>
          <w:szCs w:val="20"/>
        </w:rPr>
      </w:pPr>
    </w:p>
    <w:p w14:paraId="59C75B43" w14:textId="77777777" w:rsidR="00A84A18" w:rsidRDefault="00A84A18" w:rsidP="00A84A18">
      <w:pPr>
        <w:rPr>
          <w:rFonts w:ascii="Arial" w:hAnsi="Arial" w:cs="Arial"/>
          <w:sz w:val="20"/>
          <w:szCs w:val="20"/>
        </w:rPr>
      </w:pPr>
    </w:p>
    <w:p w14:paraId="5004F221" w14:textId="77777777" w:rsidR="00A84A18" w:rsidRDefault="00A84A18" w:rsidP="00A84A18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  ……………………………………………………………………………………………………</w:t>
      </w:r>
    </w:p>
    <w:p w14:paraId="68C9BF31" w14:textId="77777777" w:rsidR="00A84A18" w:rsidRDefault="00A84A18" w:rsidP="00A84A18">
      <w:pPr>
        <w:ind w:firstLine="360"/>
        <w:rPr>
          <w:rFonts w:ascii="Arial" w:hAnsi="Arial" w:cs="Arial"/>
          <w:sz w:val="20"/>
          <w:szCs w:val="20"/>
        </w:rPr>
      </w:pPr>
    </w:p>
    <w:p w14:paraId="1EB8A786" w14:textId="77777777" w:rsidR="00A84A18" w:rsidRDefault="00A84A18" w:rsidP="00A84A18">
      <w:pPr>
        <w:pStyle w:val="NormlnsWWW"/>
        <w:tabs>
          <w:tab w:val="left" w:pos="5220"/>
        </w:tabs>
        <w:ind w:left="360" w:right="7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Vrácené zboží (název, č. zboží):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</w:t>
      </w:r>
    </w:p>
    <w:p w14:paraId="2CFF88A9" w14:textId="77777777" w:rsidR="00A84A18" w:rsidRDefault="00A84A18" w:rsidP="00A84A18">
      <w:pPr>
        <w:pStyle w:val="NormlnsWWW"/>
        <w:tabs>
          <w:tab w:val="left" w:pos="5220"/>
        </w:tabs>
        <w:ind w:left="360" w:right="7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622A9216" w14:textId="77777777" w:rsidR="00A84A18" w:rsidRDefault="00A84A18" w:rsidP="00A84A18">
      <w:pPr>
        <w:pStyle w:val="NormlnsWWW"/>
        <w:tabs>
          <w:tab w:val="left" w:pos="5220"/>
        </w:tabs>
        <w:ind w:left="360" w:right="7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163335E7" w14:textId="77777777" w:rsidR="00A84A18" w:rsidRDefault="00A84A18" w:rsidP="00A84A18">
      <w:pPr>
        <w:pStyle w:val="NormlnsWWW"/>
        <w:tabs>
          <w:tab w:val="left" w:pos="5220"/>
        </w:tabs>
        <w:ind w:left="360" w:right="75"/>
        <w:rPr>
          <w:rFonts w:ascii="Arial" w:hAnsi="Arial" w:cs="Arial"/>
          <w:bCs/>
          <w:sz w:val="20"/>
          <w:szCs w:val="20"/>
          <w:u w:val="single"/>
        </w:rPr>
      </w:pPr>
    </w:p>
    <w:p w14:paraId="45A7A593" w14:textId="77777777" w:rsidR="00A84A18" w:rsidRDefault="00A84A18" w:rsidP="00A84A18">
      <w:pPr>
        <w:pStyle w:val="NormlnsWWW"/>
        <w:tabs>
          <w:tab w:val="left" w:pos="5220"/>
        </w:tabs>
        <w:ind w:left="360" w:right="7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Číslo prodejního </w:t>
      </w:r>
      <w:proofErr w:type="gramStart"/>
      <w:r>
        <w:rPr>
          <w:rFonts w:ascii="Arial" w:hAnsi="Arial" w:cs="Arial"/>
          <w:bCs/>
          <w:sz w:val="20"/>
          <w:szCs w:val="20"/>
          <w:u w:val="single"/>
        </w:rPr>
        <w:t>dokladu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  <w:r>
        <w:rPr>
          <w:rFonts w:ascii="Arial" w:hAnsi="Arial" w:cs="Arial"/>
          <w:bCs/>
          <w:sz w:val="20"/>
          <w:szCs w:val="20"/>
        </w:rPr>
        <w:t>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………………………… </w:t>
      </w:r>
      <w:r>
        <w:rPr>
          <w:rFonts w:ascii="Arial" w:hAnsi="Arial" w:cs="Arial"/>
          <w:bCs/>
          <w:sz w:val="20"/>
          <w:szCs w:val="20"/>
          <w:u w:val="single"/>
        </w:rPr>
        <w:t>Datum prodeje: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               </w:t>
      </w:r>
    </w:p>
    <w:p w14:paraId="363FF32F" w14:textId="77777777" w:rsidR="00A84A18" w:rsidRDefault="00A84A18" w:rsidP="00A84A18">
      <w:pPr>
        <w:ind w:left="360"/>
        <w:rPr>
          <w:rFonts w:ascii="Arial" w:hAnsi="Arial" w:cs="Arial"/>
        </w:rPr>
      </w:pPr>
    </w:p>
    <w:p w14:paraId="4E61337B" w14:textId="77777777" w:rsidR="00A84A18" w:rsidRDefault="00A84A18" w:rsidP="00A84A18">
      <w:pPr>
        <w:ind w:left="360"/>
        <w:rPr>
          <w:rFonts w:ascii="Arial" w:hAnsi="Arial" w:cs="Arial"/>
        </w:rPr>
      </w:pPr>
    </w:p>
    <w:p w14:paraId="0200D49F" w14:textId="77777777" w:rsidR="00A84A18" w:rsidRDefault="00A84A18" w:rsidP="00A84A1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3C2CA346" w14:textId="0C412DDD" w:rsidR="00767416" w:rsidRPr="00A84A18" w:rsidRDefault="00A84A18" w:rsidP="00A84A18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 a podpis zákazníka (kupujícího)</w:t>
      </w:r>
      <w:r w:rsidR="00767416">
        <w:rPr>
          <w:noProof/>
        </w:rPr>
        <w:drawing>
          <wp:anchor distT="0" distB="0" distL="114300" distR="114300" simplePos="0" relativeHeight="251659264" behindDoc="1" locked="0" layoutInCell="1" allowOverlap="1" wp14:anchorId="3D102B74" wp14:editId="64B66AC7">
            <wp:simplePos x="0" y="0"/>
            <wp:positionH relativeFrom="margin">
              <wp:align>left</wp:align>
            </wp:positionH>
            <wp:positionV relativeFrom="paragraph">
              <wp:posOffset>2546246</wp:posOffset>
            </wp:positionV>
            <wp:extent cx="7653403" cy="693496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403" cy="6934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7416" w:rsidRPr="00A84A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960C2" w14:textId="77777777" w:rsidR="003D2D6B" w:rsidRDefault="003D2D6B" w:rsidP="003D2D6B">
      <w:pPr>
        <w:spacing w:after="0" w:line="240" w:lineRule="auto"/>
      </w:pPr>
      <w:r>
        <w:separator/>
      </w:r>
    </w:p>
  </w:endnote>
  <w:endnote w:type="continuationSeparator" w:id="0">
    <w:p w14:paraId="478A0C89" w14:textId="77777777" w:rsidR="003D2D6B" w:rsidRDefault="003D2D6B" w:rsidP="003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B3387" w14:textId="77777777" w:rsidR="003D2D6B" w:rsidRDefault="003D2D6B" w:rsidP="003D2D6B">
    <w:pPr>
      <w:spacing w:after="0"/>
      <w:ind w:right="-338"/>
      <w:jc w:val="both"/>
    </w:pPr>
    <w:r>
      <w:rPr>
        <w:rFonts w:ascii="Arial" w:hAnsi="Arial" w:cs="Arial"/>
        <w:i/>
        <w:iCs/>
        <w:sz w:val="20"/>
      </w:rPr>
      <w:t>___________________________________________________________________________________</w:t>
    </w:r>
  </w:p>
  <w:p w14:paraId="2FE13D27" w14:textId="77777777" w:rsidR="003D2D6B" w:rsidRDefault="003D2D6B" w:rsidP="003D2D6B">
    <w:pPr>
      <w:spacing w:after="0" w:line="240" w:lineRule="auto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Sídlo společnosti:</w: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  <w:t>Bankovní spojení:</w: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  <w:t>Kontakty:</w:t>
    </w:r>
    <w:r>
      <w:rPr>
        <w:rFonts w:ascii="Arial" w:hAnsi="Arial"/>
        <w:b/>
        <w:sz w:val="16"/>
      </w:rPr>
      <w:tab/>
    </w:r>
  </w:p>
  <w:p w14:paraId="6EF3CBA5" w14:textId="77777777" w:rsidR="003D2D6B" w:rsidRDefault="003D2D6B" w:rsidP="003D2D6B">
    <w:pPr>
      <w:spacing w:after="0" w:line="240" w:lineRule="auto"/>
      <w:rPr>
        <w:rFonts w:ascii="Arial" w:hAnsi="Arial"/>
        <w:sz w:val="16"/>
      </w:rPr>
    </w:pPr>
    <w:r>
      <w:rPr>
        <w:rFonts w:ascii="Arial" w:hAnsi="Arial"/>
        <w:sz w:val="16"/>
      </w:rPr>
      <w:t>Za Humny 1082/1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proofErr w:type="spellStart"/>
    <w:r>
      <w:rPr>
        <w:rFonts w:ascii="Arial" w:hAnsi="Arial"/>
        <w:sz w:val="16"/>
      </w:rPr>
      <w:t>Citfin</w:t>
    </w:r>
    <w:proofErr w:type="spellEnd"/>
    <w:r>
      <w:rPr>
        <w:rFonts w:ascii="Arial" w:hAnsi="Arial"/>
        <w:sz w:val="16"/>
      </w:rPr>
      <w:t>: 1068365 / 2060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hyperlink r:id="rId1" w:history="1">
      <w:r w:rsidRPr="00A46B49">
        <w:rPr>
          <w:rStyle w:val="Hypertextovodkaz"/>
          <w:rFonts w:ascii="Arial" w:hAnsi="Arial"/>
          <w:sz w:val="16"/>
        </w:rPr>
        <w:t>www.RAPPA.cz</w:t>
      </w:r>
    </w:hyperlink>
  </w:p>
  <w:p w14:paraId="19D867EA" w14:textId="77777777" w:rsidR="003D2D6B" w:rsidRDefault="003D2D6B" w:rsidP="003D2D6B">
    <w:pPr>
      <w:spacing w:after="0" w:line="240" w:lineRule="auto"/>
      <w:rPr>
        <w:rFonts w:ascii="Arial" w:hAnsi="Arial"/>
        <w:sz w:val="16"/>
      </w:rPr>
    </w:pPr>
    <w:r>
      <w:rPr>
        <w:rFonts w:ascii="Arial" w:hAnsi="Arial"/>
        <w:sz w:val="16"/>
      </w:rPr>
      <w:t xml:space="preserve">725 25 </w:t>
    </w:r>
    <w:proofErr w:type="gramStart"/>
    <w:r>
      <w:rPr>
        <w:rFonts w:ascii="Arial" w:hAnsi="Arial"/>
        <w:sz w:val="16"/>
      </w:rPr>
      <w:t>Ostrava - Polanka</w:t>
    </w:r>
    <w:proofErr w:type="gramEnd"/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ČSOB: 373738593 / 0300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hyperlink r:id="rId2" w:history="1">
      <w:r w:rsidRPr="00B83A99">
        <w:rPr>
          <w:rStyle w:val="Hypertextovodkaz"/>
          <w:rFonts w:ascii="Arial" w:hAnsi="Arial"/>
          <w:sz w:val="16"/>
        </w:rPr>
        <w:t>obchod@rappa.cz</w:t>
      </w:r>
    </w:hyperlink>
  </w:p>
  <w:p w14:paraId="1E172FEF" w14:textId="77777777" w:rsidR="003D2D6B" w:rsidRPr="00AE6096" w:rsidRDefault="003D2D6B" w:rsidP="003D2D6B">
    <w:pPr>
      <w:spacing w:after="0" w:line="240" w:lineRule="auto"/>
      <w:rPr>
        <w:rFonts w:ascii="Arial" w:hAnsi="Arial"/>
        <w:b/>
        <w:bCs/>
        <w:sz w:val="16"/>
      </w:rPr>
    </w:pPr>
    <w:r>
      <w:rPr>
        <w:rFonts w:ascii="Arial" w:hAnsi="Arial"/>
        <w:sz w:val="16"/>
      </w:rPr>
      <w:t>IČ: 15502236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Tatrabanka: </w:t>
    </w:r>
    <w:r w:rsidRPr="00EC45E4">
      <w:rPr>
        <w:rFonts w:ascii="Arial" w:hAnsi="Arial"/>
        <w:sz w:val="16"/>
      </w:rPr>
      <w:t>2941008572</w:t>
    </w:r>
    <w:r>
      <w:rPr>
        <w:rFonts w:ascii="Arial" w:hAnsi="Arial"/>
        <w:sz w:val="16"/>
      </w:rPr>
      <w:t xml:space="preserve"> </w:t>
    </w:r>
    <w:r w:rsidRPr="00EC45E4">
      <w:rPr>
        <w:rFonts w:ascii="Arial" w:hAnsi="Arial"/>
        <w:sz w:val="16"/>
      </w:rPr>
      <w:t>/</w:t>
    </w:r>
    <w:r>
      <w:rPr>
        <w:rFonts w:ascii="Arial" w:hAnsi="Arial"/>
        <w:sz w:val="16"/>
      </w:rPr>
      <w:t xml:space="preserve"> </w:t>
    </w:r>
    <w:r w:rsidRPr="00EC45E4">
      <w:rPr>
        <w:rFonts w:ascii="Arial" w:hAnsi="Arial"/>
        <w:sz w:val="16"/>
      </w:rPr>
      <w:t>1100</w:t>
    </w:r>
    <w:r>
      <w:rPr>
        <w:rFonts w:ascii="Arial" w:hAnsi="Arial"/>
        <w:b/>
        <w:bCs/>
        <w:sz w:val="16"/>
      </w:rPr>
      <w:tab/>
    </w:r>
    <w:r>
      <w:rPr>
        <w:rFonts w:ascii="Arial" w:hAnsi="Arial"/>
        <w:b/>
        <w:bCs/>
        <w:sz w:val="16"/>
      </w:rPr>
      <w:tab/>
    </w:r>
    <w:r w:rsidRPr="00DB2005">
      <w:rPr>
        <w:rFonts w:ascii="Arial" w:hAnsi="Arial"/>
        <w:sz w:val="16"/>
      </w:rPr>
      <w:t>+420 596 927</w:t>
    </w:r>
    <w:r>
      <w:rPr>
        <w:rFonts w:ascii="Arial" w:hAnsi="Arial"/>
        <w:sz w:val="16"/>
      </w:rPr>
      <w:t> </w:t>
    </w:r>
    <w:r w:rsidRPr="00DB2005">
      <w:rPr>
        <w:rFonts w:ascii="Arial" w:hAnsi="Arial"/>
        <w:sz w:val="16"/>
      </w:rPr>
      <w:t>161</w:t>
    </w:r>
    <w:r>
      <w:rPr>
        <w:rFonts w:ascii="Arial" w:hAnsi="Arial"/>
        <w:sz w:val="16"/>
      </w:rPr>
      <w:tab/>
    </w:r>
  </w:p>
  <w:p w14:paraId="11ED5497" w14:textId="0341DC95" w:rsidR="003D2D6B" w:rsidRPr="003D2D6B" w:rsidRDefault="003D2D6B" w:rsidP="003D2D6B">
    <w:pPr>
      <w:spacing w:after="0" w:line="240" w:lineRule="auto"/>
      <w:rPr>
        <w:rFonts w:ascii="Arial" w:hAnsi="Arial"/>
        <w:sz w:val="16"/>
      </w:rPr>
    </w:pPr>
    <w:r>
      <w:rPr>
        <w:rFonts w:ascii="Arial" w:hAnsi="Arial"/>
        <w:sz w:val="16"/>
      </w:rPr>
      <w:t>DIČ: CZ15502236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BF92B" w14:textId="77777777" w:rsidR="003D2D6B" w:rsidRDefault="003D2D6B" w:rsidP="003D2D6B">
      <w:pPr>
        <w:spacing w:after="0" w:line="240" w:lineRule="auto"/>
      </w:pPr>
      <w:r>
        <w:separator/>
      </w:r>
    </w:p>
  </w:footnote>
  <w:footnote w:type="continuationSeparator" w:id="0">
    <w:p w14:paraId="4C35C1EE" w14:textId="77777777" w:rsidR="003D2D6B" w:rsidRDefault="003D2D6B" w:rsidP="003D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590F2" w14:textId="585965DA" w:rsidR="003D2D6B" w:rsidRDefault="003D2D6B" w:rsidP="003D2D6B">
    <w:pPr>
      <w:pStyle w:val="Zhlav"/>
      <w:jc w:val="center"/>
    </w:pPr>
    <w:r>
      <w:rPr>
        <w:noProof/>
      </w:rPr>
      <w:drawing>
        <wp:inline distT="0" distB="0" distL="0" distR="0" wp14:anchorId="62137EAA" wp14:editId="2146E1A3">
          <wp:extent cx="1590675" cy="391883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95" cy="400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B5F06"/>
    <w:multiLevelType w:val="multilevel"/>
    <w:tmpl w:val="DBE6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16"/>
    <w:rsid w:val="003D2D6B"/>
    <w:rsid w:val="00767416"/>
    <w:rsid w:val="00906A73"/>
    <w:rsid w:val="00A84A18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EEBF4"/>
  <w15:chartTrackingRefBased/>
  <w15:docId w15:val="{D89831D5-5D22-44EB-BA97-AD688E6C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D6B"/>
  </w:style>
  <w:style w:type="paragraph" w:styleId="Zpat">
    <w:name w:val="footer"/>
    <w:basedOn w:val="Normln"/>
    <w:link w:val="ZpatChar"/>
    <w:uiPriority w:val="99"/>
    <w:unhideWhenUsed/>
    <w:rsid w:val="003D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D6B"/>
  </w:style>
  <w:style w:type="character" w:styleId="Hypertextovodkaz">
    <w:name w:val="Hyperlink"/>
    <w:semiHidden/>
    <w:rsid w:val="003D2D6B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A84A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val="x-none" w:eastAsia="ar-SA"/>
    </w:rPr>
  </w:style>
  <w:style w:type="character" w:customStyle="1" w:styleId="NzevChar">
    <w:name w:val="Název Char"/>
    <w:basedOn w:val="Standardnpsmoodstavce"/>
    <w:link w:val="Nzev"/>
    <w:rsid w:val="00A84A18"/>
    <w:rPr>
      <w:rFonts w:ascii="Times New Roman" w:eastAsia="Times New Roman" w:hAnsi="Times New Roman" w:cs="Times New Roman"/>
      <w:b/>
      <w:bCs/>
      <w:caps/>
      <w:sz w:val="28"/>
      <w:szCs w:val="24"/>
      <w:lang w:val="x-none" w:eastAsia="ar-SA"/>
    </w:rPr>
  </w:style>
  <w:style w:type="paragraph" w:customStyle="1" w:styleId="NormlnsWWW">
    <w:name w:val="Normální (síť WWW)"/>
    <w:basedOn w:val="Normln"/>
    <w:rsid w:val="00A84A1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A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84A1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hod@rappa.cz" TargetMode="External"/><Relationship Id="rId1" Type="http://schemas.openxmlformats.org/officeDocument/2006/relationships/hyperlink" Target="http://www.RAPP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RAPPA Jan Peterek</dc:creator>
  <cp:keywords/>
  <dc:description/>
  <cp:lastModifiedBy>Christian Rappersberger</cp:lastModifiedBy>
  <cp:revision>2</cp:revision>
  <dcterms:created xsi:type="dcterms:W3CDTF">2021-03-15T13:28:00Z</dcterms:created>
  <dcterms:modified xsi:type="dcterms:W3CDTF">2021-03-15T13:28:00Z</dcterms:modified>
</cp:coreProperties>
</file>